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8C6" w:rsidRDefault="007A38C6" w:rsidP="007A38C6">
      <w:pPr>
        <w:pStyle w:val="h1"/>
        <w:spacing w:before="1080"/>
      </w:pPr>
      <w:r>
        <w:t>Objectives</w:t>
      </w:r>
      <w:r w:rsidR="003A633E">
        <w:t>: Chapter 34 The Biosphere: An Introduction to the Earth’s Diverse Environments</w:t>
      </w:r>
    </w:p>
    <w:p w:rsidR="007A38C6" w:rsidRDefault="007A38C6" w:rsidP="007A38C6">
      <w:pPr>
        <w:pStyle w:val="tx"/>
      </w:pPr>
      <w:r w:rsidRPr="003A633E">
        <w:rPr>
          <w:rFonts w:ascii="New York" w:hAnsi="New York"/>
          <w:b/>
        </w:rPr>
        <w:t>Introduction</w:t>
      </w:r>
      <w:r w:rsidR="003A633E">
        <w:t>:</w:t>
      </w:r>
      <w:r>
        <w:tab/>
        <w:t>Describe the unusual ecology of hydrothermal vent communities and how they were discovered.</w:t>
      </w:r>
    </w:p>
    <w:p w:rsidR="007A38C6" w:rsidRPr="00CB5ECC" w:rsidRDefault="007A38C6" w:rsidP="007A38C6">
      <w:pPr>
        <w:pStyle w:val="h2"/>
        <w:rPr>
          <w:b/>
          <w:i/>
        </w:rPr>
      </w:pPr>
      <w:r w:rsidRPr="00CB5ECC">
        <w:rPr>
          <w:b/>
          <w:i/>
        </w:rPr>
        <w:t>The Biosphere</w:t>
      </w:r>
    </w:p>
    <w:p w:rsidR="007A38C6" w:rsidRDefault="007A38C6" w:rsidP="007A38C6">
      <w:pPr>
        <w:pStyle w:val="ob1e"/>
      </w:pPr>
      <w:r>
        <w:tab/>
      </w:r>
      <w:r>
        <w:rPr>
          <w:rFonts w:ascii="New York" w:hAnsi="New York"/>
        </w:rPr>
        <w:t>34.1</w:t>
      </w:r>
      <w:r>
        <w:tab/>
        <w:t>Define and distinguish among the different levels within ecosystems. Distinguish between biotic and abiotic components.</w:t>
      </w:r>
    </w:p>
    <w:p w:rsidR="007A38C6" w:rsidRDefault="007A38C6" w:rsidP="007A38C6">
      <w:pPr>
        <w:pStyle w:val="ob1e"/>
      </w:pPr>
      <w:r>
        <w:tab/>
      </w:r>
      <w:r>
        <w:tab/>
      </w:r>
      <w:r w:rsidRPr="007A38C6">
        <w:rPr>
          <w:b/>
        </w:rPr>
        <w:t>Key Terms</w:t>
      </w:r>
      <w:r>
        <w:t>: Organism, population, community, ecosystem, bioit components, abiotic components.</w:t>
      </w:r>
    </w:p>
    <w:p w:rsidR="00CB5ECC" w:rsidRDefault="00CB5ECC" w:rsidP="007A38C6">
      <w:pPr>
        <w:pStyle w:val="ob1e"/>
      </w:pPr>
      <w:r>
        <w:rPr>
          <w:b/>
        </w:rPr>
        <w:tab/>
      </w:r>
      <w:r>
        <w:rPr>
          <w:b/>
        </w:rPr>
        <w:tab/>
      </w:r>
    </w:p>
    <w:p w:rsidR="007A38C6" w:rsidRDefault="007A38C6" w:rsidP="007A38C6">
      <w:pPr>
        <w:pStyle w:val="ob1e"/>
      </w:pPr>
    </w:p>
    <w:p w:rsidR="007A38C6" w:rsidRDefault="007A38C6" w:rsidP="007A38C6">
      <w:pPr>
        <w:pStyle w:val="ob1"/>
        <w:spacing w:line="360" w:lineRule="auto"/>
      </w:pPr>
      <w:r>
        <w:tab/>
      </w:r>
      <w:r>
        <w:rPr>
          <w:rFonts w:ascii="New York" w:hAnsi="New York"/>
        </w:rPr>
        <w:t>34.2</w:t>
      </w:r>
      <w:r>
        <w:tab/>
        <w:t>Define the biosphere, habitat</w:t>
      </w:r>
    </w:p>
    <w:p w:rsidR="007A38C6" w:rsidRDefault="007A38C6" w:rsidP="007A38C6">
      <w:pPr>
        <w:pStyle w:val="ob1"/>
        <w:spacing w:line="360" w:lineRule="auto"/>
      </w:pPr>
      <w:r>
        <w:tab/>
      </w:r>
      <w:r>
        <w:rPr>
          <w:rFonts w:ascii="New York" w:hAnsi="New York"/>
        </w:rPr>
        <w:t>34.4</w:t>
      </w:r>
      <w:r>
        <w:tab/>
        <w:t>Describe the abiotic factors that influence life in the biosphere.</w:t>
      </w:r>
    </w:p>
    <w:p w:rsidR="007A38C6" w:rsidRDefault="007A38C6" w:rsidP="007A38C6">
      <w:pPr>
        <w:pStyle w:val="ob1"/>
        <w:spacing w:line="360" w:lineRule="auto"/>
      </w:pPr>
      <w:r>
        <w:tab/>
      </w:r>
      <w:r>
        <w:rPr>
          <w:rFonts w:ascii="New York" w:hAnsi="New York"/>
        </w:rPr>
        <w:t>34.5</w:t>
      </w:r>
      <w:r>
        <w:tab/>
        <w:t>Why does the set of evoltionary adaptations characterizeing a species tend to limit the geographical distribution of that species?</w:t>
      </w:r>
    </w:p>
    <w:p w:rsidR="00CB5ECC" w:rsidRDefault="00CB5ECC" w:rsidP="007A38C6">
      <w:pPr>
        <w:pStyle w:val="ob1"/>
        <w:spacing w:line="360" w:lineRule="auto"/>
      </w:pPr>
      <w:r>
        <w:tab/>
      </w:r>
      <w:r>
        <w:tab/>
      </w:r>
      <w:r w:rsidRPr="00197CA2">
        <w:rPr>
          <w:i/>
          <w:color w:val="FF0000"/>
          <w:u w:val="single"/>
        </w:rPr>
        <w:t>Web Activity</w:t>
      </w:r>
      <w:r>
        <w:t xml:space="preserve"> 34B Adaptations to biotic and abiotic factors: </w:t>
      </w:r>
      <w:hyperlink r:id="rId5" w:history="1">
        <w:r w:rsidRPr="0073158D">
          <w:rPr>
            <w:rStyle w:val="Hyperlink"/>
          </w:rPr>
          <w:t>http://media.pearsoncmg.com/bc/bc_campbell_concepts_5/media/assets/interactivemedia/activityshared/ActivityLoader.html?c6e&amp;50&amp;02&amp;34B%20Adaptations%20to%20Biotic%20and%20Abiotic%20Factors</w:t>
        </w:r>
      </w:hyperlink>
    </w:p>
    <w:p w:rsidR="00CB5ECC" w:rsidRDefault="00CB5ECC" w:rsidP="007A38C6">
      <w:pPr>
        <w:pStyle w:val="ob1"/>
        <w:spacing w:line="360" w:lineRule="auto"/>
      </w:pPr>
    </w:p>
    <w:p w:rsidR="007A38C6" w:rsidRDefault="007A38C6" w:rsidP="007A38C6">
      <w:pPr>
        <w:pStyle w:val="ob1"/>
        <w:spacing w:line="360" w:lineRule="auto"/>
      </w:pPr>
      <w:r>
        <w:tab/>
      </w:r>
      <w:r>
        <w:rPr>
          <w:rFonts w:ascii="New York" w:hAnsi="New York"/>
        </w:rPr>
        <w:t>34.6</w:t>
      </w:r>
      <w:r>
        <w:tab/>
        <w:t>Explain how the input of solar energy and Earth’s movement through space influences global climate patterns. Explain how landforms affect local climate.</w:t>
      </w:r>
    </w:p>
    <w:p w:rsidR="007A38C6" w:rsidRPr="00CB5ECC" w:rsidRDefault="007A38C6" w:rsidP="007A38C6">
      <w:pPr>
        <w:pStyle w:val="h2"/>
        <w:rPr>
          <w:b/>
          <w:i/>
        </w:rPr>
      </w:pPr>
      <w:r w:rsidRPr="00CB5ECC">
        <w:rPr>
          <w:b/>
          <w:i/>
        </w:rPr>
        <w:t>Aquatic Biomes</w:t>
      </w:r>
    </w:p>
    <w:p w:rsidR="007A38C6" w:rsidRDefault="007A38C6" w:rsidP="007A38C6">
      <w:pPr>
        <w:pStyle w:val="ob1e"/>
        <w:spacing w:line="360" w:lineRule="auto"/>
      </w:pPr>
      <w:r>
        <w:tab/>
      </w:r>
      <w:r>
        <w:rPr>
          <w:rFonts w:ascii="New York" w:hAnsi="New York"/>
        </w:rPr>
        <w:t>34.7</w:t>
      </w:r>
      <w:r>
        <w:tab/>
        <w:t>Describe the abiotic and biotic characteristics of the different ocean zones and adjacent aquatic biomes.</w:t>
      </w:r>
    </w:p>
    <w:p w:rsidR="00CB5ECC" w:rsidRDefault="00CB5ECC" w:rsidP="007A38C6">
      <w:pPr>
        <w:pStyle w:val="ob1e"/>
        <w:spacing w:line="360" w:lineRule="auto"/>
        <w:rPr>
          <w:bCs/>
        </w:rPr>
      </w:pPr>
      <w:r>
        <w:tab/>
      </w:r>
      <w:r w:rsidRPr="003A633E">
        <w:tab/>
      </w:r>
      <w:r w:rsidRPr="00197CA2">
        <w:rPr>
          <w:i/>
          <w:color w:val="FF0000"/>
          <w:u w:val="single"/>
        </w:rPr>
        <w:t>Web Avtivity</w:t>
      </w:r>
      <w:r w:rsidRPr="003A633E">
        <w:t xml:space="preserve"> </w:t>
      </w:r>
      <w:r w:rsidRPr="003A633E">
        <w:rPr>
          <w:bCs/>
        </w:rPr>
        <w:t>34C Aquatic Biomes</w:t>
      </w:r>
      <w:r w:rsidR="003A633E">
        <w:rPr>
          <w:bCs/>
        </w:rPr>
        <w:t xml:space="preserve">: </w:t>
      </w:r>
      <w:hyperlink r:id="rId6" w:history="1">
        <w:r w:rsidR="003A633E" w:rsidRPr="0073158D">
          <w:rPr>
            <w:rStyle w:val="Hyperlink"/>
            <w:bCs/>
          </w:rPr>
          <w:t>http://media.pearsoncmg.com/bc/bc_campbell_concepts_5/media/assets/interactivemedia/activityshared/ActivityLoader.html?c6e&amp;50&amp;03&amp;34C%20Aquatic%20Biomes</w:t>
        </w:r>
      </w:hyperlink>
    </w:p>
    <w:p w:rsidR="003A633E" w:rsidRPr="003A633E" w:rsidRDefault="003A633E" w:rsidP="007A38C6">
      <w:pPr>
        <w:pStyle w:val="ob1e"/>
        <w:spacing w:line="360" w:lineRule="auto"/>
      </w:pPr>
    </w:p>
    <w:p w:rsidR="007A38C6" w:rsidRDefault="007A38C6" w:rsidP="007A38C6">
      <w:pPr>
        <w:pStyle w:val="ob1"/>
        <w:spacing w:line="360" w:lineRule="auto"/>
      </w:pPr>
      <w:r>
        <w:tab/>
      </w:r>
      <w:r>
        <w:rPr>
          <w:rFonts w:ascii="New York" w:hAnsi="New York"/>
        </w:rPr>
        <w:t>34.8</w:t>
      </w:r>
      <w:r>
        <w:tab/>
        <w:t>Describe the different types of freshwater biomes.</w:t>
      </w:r>
    </w:p>
    <w:p w:rsidR="007A38C6" w:rsidRDefault="007A38C6" w:rsidP="007A38C6">
      <w:pPr>
        <w:pStyle w:val="ob1"/>
        <w:spacing w:line="360" w:lineRule="auto"/>
      </w:pPr>
      <w:r>
        <w:tab/>
      </w:r>
      <w:r>
        <w:rPr>
          <w:rFonts w:ascii="New York" w:hAnsi="New York"/>
        </w:rPr>
        <w:t>34.8</w:t>
      </w:r>
      <w:r>
        <w:tab/>
        <w:t>Explain how the properties of a river change from its source to its outlet and how this impacts the biotic components of this biome.</w:t>
      </w:r>
    </w:p>
    <w:p w:rsidR="007A38C6" w:rsidRPr="00CB5ECC" w:rsidRDefault="007A38C6" w:rsidP="007A38C6">
      <w:pPr>
        <w:pStyle w:val="h2"/>
        <w:rPr>
          <w:b/>
          <w:i/>
        </w:rPr>
      </w:pPr>
      <w:r w:rsidRPr="00CB5ECC">
        <w:rPr>
          <w:b/>
          <w:i/>
        </w:rPr>
        <w:t>Terrestrial Biomes</w:t>
      </w:r>
    </w:p>
    <w:p w:rsidR="007A38C6" w:rsidRDefault="007A38C6" w:rsidP="00CB5ECC">
      <w:pPr>
        <w:pStyle w:val="ob1e"/>
        <w:spacing w:line="360" w:lineRule="auto"/>
      </w:pPr>
      <w:r>
        <w:tab/>
      </w:r>
      <w:r>
        <w:rPr>
          <w:rFonts w:ascii="New York" w:hAnsi="New York"/>
        </w:rPr>
        <w:t>34.9</w:t>
      </w:r>
      <w:r>
        <w:tab/>
        <w:t>Explain why species may appear similar in widely separated biomes.</w:t>
      </w:r>
    </w:p>
    <w:p w:rsidR="00CB5ECC" w:rsidRDefault="00CB5ECC" w:rsidP="00CB5ECC">
      <w:pPr>
        <w:pStyle w:val="ob1e"/>
        <w:spacing w:line="360" w:lineRule="auto"/>
      </w:pPr>
      <w:r>
        <w:tab/>
      </w:r>
      <w:r>
        <w:tab/>
      </w:r>
      <w:r w:rsidRPr="00197CA2">
        <w:rPr>
          <w:i/>
          <w:color w:val="FF0000"/>
          <w:u w:val="single"/>
        </w:rPr>
        <w:t>Web Activity</w:t>
      </w:r>
      <w:r>
        <w:t xml:space="preserve"> 34D Terrestrial Biomes:  </w:t>
      </w:r>
      <w:hyperlink r:id="rId7" w:history="1">
        <w:r w:rsidRPr="0073158D">
          <w:rPr>
            <w:rStyle w:val="Hyperlink"/>
          </w:rPr>
          <w:t>http://media.pearsoncmg.com/bc/bc_campbell_concepts_5/media/assets/interactivemedia/activityshared/ActivityLoader.html?c7e&amp;50&amp;04&amp;34D%20Terrestrial%20Biomes</w:t>
        </w:r>
      </w:hyperlink>
    </w:p>
    <w:p w:rsidR="00CB5ECC" w:rsidRDefault="00CB5ECC" w:rsidP="00CB5ECC">
      <w:pPr>
        <w:pStyle w:val="ob1e"/>
        <w:spacing w:line="360" w:lineRule="auto"/>
      </w:pPr>
    </w:p>
    <w:p w:rsidR="007A38C6" w:rsidRDefault="007A38C6" w:rsidP="00CB5ECC">
      <w:pPr>
        <w:pStyle w:val="ob1"/>
        <w:spacing w:line="360" w:lineRule="auto"/>
      </w:pPr>
      <w:r>
        <w:tab/>
      </w:r>
      <w:r>
        <w:rPr>
          <w:rFonts w:ascii="New York" w:hAnsi="New York"/>
        </w:rPr>
        <w:t>34.9</w:t>
      </w:r>
      <w:r>
        <w:tab/>
        <w:t>Explain how fire is a crucial factor in some biomes.</w:t>
      </w:r>
    </w:p>
    <w:p w:rsidR="007A38C6" w:rsidRDefault="007A38C6" w:rsidP="00CB5ECC">
      <w:pPr>
        <w:pStyle w:val="ob1"/>
        <w:spacing w:line="360" w:lineRule="auto"/>
      </w:pPr>
      <w:r>
        <w:tab/>
      </w:r>
      <w:r>
        <w:rPr>
          <w:rFonts w:ascii="New York" w:hAnsi="New York"/>
        </w:rPr>
        <w:t>34.9–34.17</w:t>
      </w:r>
      <w:r>
        <w:tab/>
        <w:t>Describe the types of characteristics used to define terrestrial biomes. Then use these characteristics to define the major terrestrial biomes: tropical forests, savannas, deserts, chaparral, temperate grasslands, temperate forests, coniferous forests, and tundra.</w:t>
      </w:r>
    </w:p>
    <w:p w:rsidR="003A633E" w:rsidRPr="001B46B3" w:rsidRDefault="007A38C6" w:rsidP="001B46B3">
      <w:pPr>
        <w:pStyle w:val="ob1"/>
        <w:spacing w:line="360" w:lineRule="auto"/>
      </w:pPr>
      <w:r>
        <w:tab/>
      </w:r>
      <w:r>
        <w:rPr>
          <w:rFonts w:ascii="New York" w:hAnsi="New York"/>
        </w:rPr>
        <w:t>34.18</w:t>
      </w:r>
      <w:r>
        <w:tab/>
        <w:t>Compare the impact of hurricanes and humans on tropical rain forests in Puerto Rico.</w:t>
      </w:r>
    </w:p>
    <w:p w:rsidR="00525F7E" w:rsidRPr="003A633E" w:rsidRDefault="003A633E" w:rsidP="00CB5ECC">
      <w:pPr>
        <w:spacing w:line="360" w:lineRule="auto"/>
        <w:rPr>
          <w:rFonts w:ascii="New York" w:hAnsi="New York"/>
          <w:sz w:val="32"/>
          <w:szCs w:val="32"/>
        </w:rPr>
      </w:pPr>
      <w:r w:rsidRPr="003A633E">
        <w:rPr>
          <w:rFonts w:ascii="New York" w:hAnsi="New York"/>
          <w:sz w:val="32"/>
          <w:szCs w:val="32"/>
        </w:rPr>
        <w:t>Objectives:</w:t>
      </w:r>
      <w:r>
        <w:rPr>
          <w:rFonts w:ascii="New York" w:hAnsi="New York"/>
          <w:sz w:val="32"/>
          <w:szCs w:val="32"/>
        </w:rPr>
        <w:t xml:space="preserve"> Chapter 37 Communities and Ecosystems</w:t>
      </w:r>
    </w:p>
    <w:p w:rsidR="003A633E" w:rsidRDefault="003A633E" w:rsidP="003A633E">
      <w:pPr>
        <w:pStyle w:val="tx"/>
      </w:pPr>
      <w:r w:rsidRPr="001B46B3">
        <w:rPr>
          <w:rFonts w:ascii="New York" w:hAnsi="New York"/>
          <w:b/>
        </w:rPr>
        <w:t>Introduction</w:t>
      </w:r>
      <w:r>
        <w:tab/>
        <w:t>Describe the interrelationships of the wasps that parasitize the cabbage white butterfly.</w:t>
      </w:r>
    </w:p>
    <w:p w:rsidR="003A633E" w:rsidRPr="001B46B3" w:rsidRDefault="003A633E" w:rsidP="003456CD">
      <w:pPr>
        <w:pStyle w:val="h2"/>
        <w:spacing w:line="360" w:lineRule="auto"/>
        <w:rPr>
          <w:b/>
        </w:rPr>
      </w:pPr>
      <w:r w:rsidRPr="001B46B3">
        <w:rPr>
          <w:b/>
        </w:rPr>
        <w:t>Structural Features of Communities</w:t>
      </w:r>
    </w:p>
    <w:p w:rsidR="003A633E" w:rsidRDefault="003A633E" w:rsidP="003456CD">
      <w:pPr>
        <w:pStyle w:val="ob1e"/>
        <w:spacing w:line="360" w:lineRule="auto"/>
      </w:pPr>
      <w:r>
        <w:tab/>
      </w:r>
      <w:r>
        <w:rPr>
          <w:rFonts w:ascii="New York" w:hAnsi="New York"/>
        </w:rPr>
        <w:t>37.1</w:t>
      </w:r>
      <w:r>
        <w:tab/>
        <w:t>Describe the four properties of a community.</w:t>
      </w:r>
    </w:p>
    <w:p w:rsidR="003A633E" w:rsidRDefault="003A633E" w:rsidP="003456CD">
      <w:pPr>
        <w:pStyle w:val="ob1"/>
        <w:spacing w:line="360" w:lineRule="auto"/>
      </w:pPr>
      <w:r>
        <w:tab/>
      </w:r>
      <w:r>
        <w:rPr>
          <w:rFonts w:ascii="New York" w:hAnsi="New York"/>
        </w:rPr>
        <w:t>37.2</w:t>
      </w:r>
      <w:r>
        <w:tab/>
        <w:t>Define the concepts of interspecific competition, the competitive exclusion principle, resource partitioning, and a niche.</w:t>
      </w:r>
    </w:p>
    <w:p w:rsidR="00641622" w:rsidRDefault="003A633E" w:rsidP="003456CD">
      <w:pPr>
        <w:pStyle w:val="ob1"/>
        <w:spacing w:line="360" w:lineRule="auto"/>
      </w:pPr>
      <w:r>
        <w:tab/>
      </w:r>
      <w:r>
        <w:rPr>
          <w:rFonts w:ascii="New York" w:hAnsi="New York"/>
        </w:rPr>
        <w:t>37.3</w:t>
      </w:r>
      <w:r>
        <w:tab/>
        <w:t>Define predation and describe the different strategies of predators and prey.</w:t>
      </w:r>
    </w:p>
    <w:p w:rsidR="003A633E" w:rsidRDefault="003A633E" w:rsidP="003456CD">
      <w:pPr>
        <w:pStyle w:val="ob1"/>
        <w:spacing w:line="360" w:lineRule="auto"/>
      </w:pPr>
      <w:r>
        <w:tab/>
      </w:r>
      <w:r>
        <w:rPr>
          <w:rFonts w:ascii="New York" w:hAnsi="New York"/>
        </w:rPr>
        <w:t>37.4</w:t>
      </w:r>
      <w:r>
        <w:tab/>
        <w:t>Define a keystone species, and describe two examples.</w:t>
      </w:r>
    </w:p>
    <w:p w:rsidR="003A633E" w:rsidRDefault="003A633E" w:rsidP="003456CD">
      <w:pPr>
        <w:pStyle w:val="ob1"/>
        <w:spacing w:line="360" w:lineRule="auto"/>
      </w:pPr>
      <w:r>
        <w:tab/>
      </w:r>
      <w:r>
        <w:rPr>
          <w:rFonts w:ascii="New York" w:hAnsi="New York"/>
        </w:rPr>
        <w:t>37.5</w:t>
      </w:r>
      <w:r>
        <w:tab/>
        <w:t>Explain why most plants have a variety of chemicals, spines, and thorns for defense against herbivores. Define coevolution and describe two examples.</w:t>
      </w:r>
    </w:p>
    <w:p w:rsidR="003A633E" w:rsidRDefault="003A633E" w:rsidP="003456CD">
      <w:pPr>
        <w:pStyle w:val="ob1"/>
        <w:spacing w:line="360" w:lineRule="auto"/>
      </w:pPr>
      <w:r>
        <w:tab/>
      </w:r>
      <w:r>
        <w:rPr>
          <w:rFonts w:ascii="New York" w:hAnsi="New York"/>
        </w:rPr>
        <w:t>37.6</w:t>
      </w:r>
      <w:r>
        <w:tab/>
        <w:t>Describe three types of symbiotic relationships, noting examples of each.</w:t>
      </w:r>
    </w:p>
    <w:p w:rsidR="003456CD" w:rsidRDefault="003456CD" w:rsidP="003456CD">
      <w:pPr>
        <w:pStyle w:val="ob1"/>
        <w:spacing w:line="360" w:lineRule="auto"/>
        <w:rPr>
          <w:bCs/>
        </w:rPr>
      </w:pPr>
      <w:r>
        <w:tab/>
      </w:r>
      <w:r>
        <w:tab/>
      </w:r>
      <w:r w:rsidRPr="00197CA2">
        <w:rPr>
          <w:i/>
          <w:color w:val="FF0000"/>
          <w:u w:val="single"/>
        </w:rPr>
        <w:t>Web Activity</w:t>
      </w:r>
      <w:r>
        <w:t xml:space="preserve"> </w:t>
      </w:r>
      <w:r w:rsidRPr="003456CD">
        <w:t>3</w:t>
      </w:r>
      <w:r w:rsidRPr="003456CD">
        <w:rPr>
          <w:bCs/>
        </w:rPr>
        <w:t>7A Interspecific Interactions</w:t>
      </w:r>
      <w:r>
        <w:rPr>
          <w:bCs/>
        </w:rPr>
        <w:t>:</w:t>
      </w:r>
      <w:r w:rsidRPr="003456CD">
        <w:t xml:space="preserve"> </w:t>
      </w:r>
      <w:hyperlink r:id="rId8" w:history="1">
        <w:r w:rsidRPr="0073158D">
          <w:rPr>
            <w:rStyle w:val="Hyperlink"/>
            <w:bCs/>
          </w:rPr>
          <w:t>http://media.pearsoncmg.com/bc/bc_campbell_concepts_5/media/assets/interactivemedia/activityshared/ActivityLoader.html?c6e&amp;53&amp;01&amp;37A%20Interspecific%20Interactions</w:t>
        </w:r>
      </w:hyperlink>
    </w:p>
    <w:p w:rsidR="003456CD" w:rsidRDefault="003456CD" w:rsidP="003456CD">
      <w:pPr>
        <w:pStyle w:val="ob1"/>
        <w:spacing w:line="360" w:lineRule="auto"/>
      </w:pPr>
    </w:p>
    <w:p w:rsidR="003A633E" w:rsidRDefault="003A633E" w:rsidP="003456CD">
      <w:pPr>
        <w:pStyle w:val="ob1"/>
        <w:spacing w:line="360" w:lineRule="auto"/>
      </w:pPr>
      <w:r>
        <w:tab/>
      </w:r>
      <w:r>
        <w:rPr>
          <w:rFonts w:ascii="New York" w:hAnsi="New York"/>
        </w:rPr>
        <w:t>37.7</w:t>
      </w:r>
      <w:r>
        <w:tab/>
        <w:t>Explain how disturbances can be beneficial to a community. Distinguish between primary and secondary succession.</w:t>
      </w:r>
    </w:p>
    <w:p w:rsidR="003456CD" w:rsidRDefault="003456CD" w:rsidP="003456CD">
      <w:pPr>
        <w:pStyle w:val="ob1"/>
        <w:spacing w:line="360" w:lineRule="auto"/>
      </w:pPr>
      <w:r>
        <w:tab/>
      </w:r>
      <w:r w:rsidRPr="003456CD">
        <w:rPr>
          <w:i/>
        </w:rPr>
        <w:tab/>
      </w:r>
      <w:r w:rsidRPr="00197CA2">
        <w:rPr>
          <w:i/>
          <w:color w:val="FF0000"/>
          <w:u w:val="single"/>
        </w:rPr>
        <w:t>Web Activity</w:t>
      </w:r>
      <w:r>
        <w:rPr>
          <w:u w:val="single"/>
        </w:rPr>
        <w:t xml:space="preserve"> </w:t>
      </w:r>
      <w:r>
        <w:t xml:space="preserve">37B Primary Succession </w:t>
      </w:r>
      <w:hyperlink r:id="rId9" w:history="1">
        <w:r w:rsidRPr="0073158D">
          <w:rPr>
            <w:rStyle w:val="Hyperlink"/>
          </w:rPr>
          <w:t>http://media.pearsoncmg.com/bc/bc_campbell_concepts_5/media/assets/interactivemedia/activityshared/ActivityLoader.html?c6e&amp;53&amp;03&amp;37B%20Primary%20Succession</w:t>
        </w:r>
      </w:hyperlink>
    </w:p>
    <w:p w:rsidR="003456CD" w:rsidRPr="003456CD" w:rsidRDefault="003456CD" w:rsidP="003456CD">
      <w:pPr>
        <w:pStyle w:val="ob1"/>
        <w:spacing w:line="360" w:lineRule="auto"/>
      </w:pPr>
    </w:p>
    <w:p w:rsidR="003A633E" w:rsidRDefault="003A633E" w:rsidP="003456CD">
      <w:pPr>
        <w:pStyle w:val="ob1"/>
        <w:spacing w:line="360" w:lineRule="auto"/>
      </w:pPr>
      <w:r>
        <w:tab/>
      </w:r>
      <w:r>
        <w:rPr>
          <w:rFonts w:ascii="New York" w:hAnsi="New York"/>
        </w:rPr>
        <w:t>37.8</w:t>
      </w:r>
      <w:r>
        <w:tab/>
        <w:t>Describe the roles of fire in shaping ecosystems.</w:t>
      </w:r>
    </w:p>
    <w:p w:rsidR="00D951D1" w:rsidRDefault="003A633E" w:rsidP="00D951D1">
      <w:pPr>
        <w:pStyle w:val="ob1"/>
        <w:spacing w:line="360" w:lineRule="auto"/>
      </w:pPr>
      <w:r>
        <w:tab/>
      </w:r>
      <w:r>
        <w:rPr>
          <w:rFonts w:ascii="New York" w:hAnsi="New York"/>
        </w:rPr>
        <w:t>37.9</w:t>
      </w:r>
      <w:r>
        <w:tab/>
        <w:t>Identify and compare the trophic levels of terrestrial and aquatic food chains.</w:t>
      </w:r>
    </w:p>
    <w:p w:rsidR="003A633E" w:rsidRDefault="003A633E" w:rsidP="003456CD">
      <w:pPr>
        <w:pStyle w:val="ob1"/>
        <w:spacing w:line="360" w:lineRule="auto"/>
      </w:pPr>
      <w:r>
        <w:tab/>
      </w:r>
      <w:r>
        <w:rPr>
          <w:rFonts w:ascii="New York" w:hAnsi="New York"/>
        </w:rPr>
        <w:t>37.10</w:t>
      </w:r>
      <w:r>
        <w:tab/>
        <w:t>Explain how food chains interconnect to form food webs.</w:t>
      </w:r>
    </w:p>
    <w:p w:rsidR="00197CA2" w:rsidRDefault="00197CA2" w:rsidP="001B46B3">
      <w:pPr>
        <w:pStyle w:val="ob1"/>
        <w:spacing w:line="360" w:lineRule="auto"/>
      </w:pPr>
      <w:r>
        <w:tab/>
      </w:r>
      <w:r>
        <w:tab/>
      </w:r>
      <w:r w:rsidRPr="00197CA2">
        <w:rPr>
          <w:i/>
          <w:color w:val="FF0000"/>
          <w:u w:val="single"/>
        </w:rPr>
        <w:t>Web Activity</w:t>
      </w:r>
      <w:r w:rsidRPr="00197CA2">
        <w:rPr>
          <w:color w:val="FF0000"/>
          <w:u w:val="single"/>
        </w:rPr>
        <w:t>:</w:t>
      </w:r>
      <w:r w:rsidRPr="00197CA2">
        <w:rPr>
          <w:u w:val="single"/>
        </w:rPr>
        <w:t xml:space="preserve"> </w:t>
      </w:r>
      <w:r>
        <w:t xml:space="preserve">37 C Food Webs: </w:t>
      </w:r>
      <w:hyperlink r:id="rId10" w:history="1">
        <w:r w:rsidRPr="0073158D">
          <w:rPr>
            <w:rStyle w:val="Hyperlink"/>
          </w:rPr>
          <w:t>http://media.pearsoncmg.com/bc/bc_campbell_concepts_5/media/assets/interactivemedia/activityshared/ActivityLoader.html?c6e&amp;53&amp;02&amp;37C%20Food%20Webs</w:t>
        </w:r>
      </w:hyperlink>
    </w:p>
    <w:p w:rsidR="001B46B3" w:rsidRDefault="001B46B3" w:rsidP="003456CD">
      <w:pPr>
        <w:pStyle w:val="h2"/>
        <w:spacing w:line="360" w:lineRule="auto"/>
      </w:pPr>
    </w:p>
    <w:p w:rsidR="001B46B3" w:rsidRPr="001B46B3" w:rsidRDefault="001B46B3" w:rsidP="003456CD">
      <w:pPr>
        <w:pStyle w:val="h2"/>
        <w:spacing w:line="360" w:lineRule="auto"/>
        <w:rPr>
          <w:b/>
        </w:rPr>
      </w:pPr>
    </w:p>
    <w:p w:rsidR="003A633E" w:rsidRPr="001B46B3" w:rsidRDefault="003A633E" w:rsidP="003456CD">
      <w:pPr>
        <w:pStyle w:val="h2"/>
        <w:spacing w:line="360" w:lineRule="auto"/>
        <w:rPr>
          <w:b/>
        </w:rPr>
      </w:pPr>
      <w:r w:rsidRPr="001B46B3">
        <w:rPr>
          <w:b/>
        </w:rPr>
        <w:lastRenderedPageBreak/>
        <w:t>Ecosystem Structure and Dynamics</w:t>
      </w:r>
    </w:p>
    <w:p w:rsidR="003A633E" w:rsidRDefault="003A633E" w:rsidP="003456CD">
      <w:pPr>
        <w:pStyle w:val="ob1e"/>
        <w:spacing w:line="360" w:lineRule="auto"/>
      </w:pPr>
      <w:r>
        <w:tab/>
      </w:r>
      <w:r>
        <w:rPr>
          <w:rFonts w:ascii="New York" w:hAnsi="New York"/>
        </w:rPr>
        <w:t>37.11</w:t>
      </w:r>
      <w:r>
        <w:tab/>
        <w:t>Compare the movement of energy and chemicals in ecosystems.</w:t>
      </w:r>
    </w:p>
    <w:p w:rsidR="00197CA2" w:rsidRDefault="00197CA2" w:rsidP="003456CD">
      <w:pPr>
        <w:pStyle w:val="ob1e"/>
        <w:spacing w:line="360" w:lineRule="auto"/>
      </w:pPr>
      <w:r>
        <w:tab/>
      </w:r>
      <w:r>
        <w:tab/>
      </w:r>
      <w:r w:rsidRPr="00641622">
        <w:rPr>
          <w:color w:val="FF0000"/>
        </w:rPr>
        <w:t>MP3 Enery Flow and the Ecosystem</w:t>
      </w:r>
      <w:r>
        <w:t xml:space="preserve">:  </w:t>
      </w:r>
      <w:hyperlink r:id="rId11" w:history="1">
        <w:r w:rsidRPr="0073158D">
          <w:rPr>
            <w:rStyle w:val="Hyperlink"/>
          </w:rPr>
          <w:t>http://wps.aw.com/bc_campbell_concepts_5/30/7923/2028411.cw/index.html</w:t>
        </w:r>
      </w:hyperlink>
    </w:p>
    <w:p w:rsidR="00197CA2" w:rsidRDefault="00197CA2" w:rsidP="003456CD">
      <w:pPr>
        <w:pStyle w:val="ob1e"/>
        <w:spacing w:line="360" w:lineRule="auto"/>
      </w:pPr>
      <w:r>
        <w:tab/>
      </w:r>
      <w:r w:rsidRPr="00197CA2">
        <w:rPr>
          <w:color w:val="FF0000"/>
        </w:rPr>
        <w:tab/>
      </w:r>
      <w:r w:rsidRPr="00197CA2">
        <w:rPr>
          <w:i/>
          <w:color w:val="FF0000"/>
          <w:u w:val="single"/>
        </w:rPr>
        <w:t>Web Activity:</w:t>
      </w:r>
      <w:r>
        <w:rPr>
          <w:i/>
        </w:rPr>
        <w:t xml:space="preserve"> </w:t>
      </w:r>
      <w:r>
        <w:t xml:space="preserve"> 37 D Energy Flow and Chemical Cycling  </w:t>
      </w:r>
      <w:hyperlink r:id="rId12" w:history="1">
        <w:r w:rsidRPr="0073158D">
          <w:rPr>
            <w:rStyle w:val="Hyperlink"/>
          </w:rPr>
          <w:t>http://media.pearsoncmg.com/bc/bc_campbell_concepts_5/media/assets/interactivemedia/activityshared/ActivityLoader.html?c6e&amp;54&amp;02&amp;37D%20Energy%20Flow%20and%20Chemical%20Cycling</w:t>
        </w:r>
      </w:hyperlink>
    </w:p>
    <w:p w:rsidR="00197CA2" w:rsidRPr="00197CA2" w:rsidRDefault="00197CA2" w:rsidP="003456CD">
      <w:pPr>
        <w:pStyle w:val="ob1e"/>
        <w:spacing w:line="360" w:lineRule="auto"/>
      </w:pPr>
    </w:p>
    <w:p w:rsidR="00641622" w:rsidRDefault="003A633E" w:rsidP="00D951D1">
      <w:pPr>
        <w:pStyle w:val="ob1"/>
        <w:spacing w:line="360" w:lineRule="auto"/>
      </w:pPr>
      <w:r>
        <w:tab/>
      </w:r>
      <w:r>
        <w:rPr>
          <w:rFonts w:ascii="New York" w:hAnsi="New York"/>
        </w:rPr>
        <w:t>37.12</w:t>
      </w:r>
      <w:r>
        <w:tab/>
        <w:t>Compare the primary production of tropical rain forests, coral reefs, and open ocean. Explain why these differences exist.</w:t>
      </w:r>
    </w:p>
    <w:p w:rsidR="003A633E" w:rsidRDefault="003A633E" w:rsidP="003456CD">
      <w:pPr>
        <w:pStyle w:val="ob1"/>
        <w:spacing w:line="360" w:lineRule="auto"/>
      </w:pPr>
      <w:r>
        <w:tab/>
      </w:r>
      <w:r>
        <w:rPr>
          <w:rFonts w:ascii="New York" w:hAnsi="New York"/>
        </w:rPr>
        <w:t>37.13–37.14</w:t>
      </w:r>
      <w:r>
        <w:tab/>
        <w:t>Describe the movement of energy through a food chain. Explain why there are more producers than consumers and why eating meat is considered to be a great luxury.</w:t>
      </w:r>
    </w:p>
    <w:p w:rsidR="00197CA2" w:rsidRDefault="00D951D1" w:rsidP="00D951D1">
      <w:pPr>
        <w:pStyle w:val="ob1"/>
        <w:spacing w:line="360" w:lineRule="auto"/>
      </w:pPr>
      <w:r>
        <w:tab/>
      </w:r>
      <w:r>
        <w:tab/>
      </w:r>
      <w:r w:rsidRPr="00D951D1">
        <w:rPr>
          <w:i/>
          <w:color w:val="FF0000"/>
          <w:u w:val="single"/>
        </w:rPr>
        <w:t>Web Activity</w:t>
      </w:r>
      <w:r>
        <w:t xml:space="preserve">: 37E  Energy Pyramids </w:t>
      </w:r>
      <w:hyperlink r:id="rId13" w:history="1">
        <w:r w:rsidRPr="0073158D">
          <w:rPr>
            <w:rStyle w:val="Hyperlink"/>
          </w:rPr>
          <w:t>http://media.pearsoncmg.com/bc/bc_campbell_concepts_5/media/assets/interactivemedia/activityshared/ActivityLoader.html?c6e&amp;54&amp;01&amp;37E%20Energy%20Pyramids</w:t>
        </w:r>
      </w:hyperlink>
    </w:p>
    <w:p w:rsidR="00197CA2" w:rsidRDefault="00197CA2" w:rsidP="003456CD">
      <w:pPr>
        <w:pStyle w:val="ob1"/>
        <w:spacing w:line="360" w:lineRule="auto"/>
      </w:pPr>
      <w:r>
        <w:tab/>
      </w:r>
      <w:r>
        <w:tab/>
      </w:r>
    </w:p>
    <w:p w:rsidR="003A633E" w:rsidRDefault="003A633E" w:rsidP="003456CD">
      <w:pPr>
        <w:pStyle w:val="ob1"/>
        <w:spacing w:line="360" w:lineRule="auto"/>
      </w:pPr>
      <w:r>
        <w:tab/>
      </w:r>
      <w:r>
        <w:rPr>
          <w:rFonts w:ascii="New York" w:hAnsi="New York"/>
        </w:rPr>
        <w:t>37.15–37.1</w:t>
      </w:r>
      <w:r w:rsidR="00F5407F">
        <w:rPr>
          <w:rFonts w:ascii="New York" w:hAnsi="New York"/>
        </w:rPr>
        <w:t>8</w:t>
      </w:r>
      <w:r>
        <w:tab/>
        <w:t xml:space="preserve">Explain how water, carbon, </w:t>
      </w:r>
      <w:r w:rsidR="00F5407F">
        <w:t xml:space="preserve">and </w:t>
      </w:r>
      <w:r>
        <w:t>nitrogen, are cycled within ecosystems.</w:t>
      </w:r>
    </w:p>
    <w:p w:rsidR="00195F82" w:rsidRDefault="00197CA2" w:rsidP="003456CD">
      <w:pPr>
        <w:pStyle w:val="ob1"/>
        <w:spacing w:line="360" w:lineRule="auto"/>
      </w:pPr>
      <w:r>
        <w:tab/>
      </w:r>
      <w:r>
        <w:tab/>
      </w:r>
      <w:r w:rsidR="00195F82" w:rsidRPr="00195F82">
        <w:rPr>
          <w:i/>
          <w:color w:val="FF0000"/>
          <w:u w:val="single"/>
        </w:rPr>
        <w:t>BioFlix:</w:t>
      </w:r>
      <w:r w:rsidR="00195F82">
        <w:rPr>
          <w:i/>
          <w:u w:val="single"/>
        </w:rPr>
        <w:t xml:space="preserve"> </w:t>
      </w:r>
      <w:r w:rsidR="00195F82">
        <w:t xml:space="preserve">The Carbon Cycle  </w:t>
      </w:r>
      <w:hyperlink r:id="rId14" w:history="1">
        <w:r w:rsidR="00195F82" w:rsidRPr="0073158D">
          <w:rPr>
            <w:rStyle w:val="Hyperlink"/>
          </w:rPr>
          <w:t>http://media.pearsoncmg.com/bc/bc_0media_bio/bioflix/bioflix.htm?cc5carbon_cycle</w:t>
        </w:r>
      </w:hyperlink>
    </w:p>
    <w:p w:rsidR="00195F82" w:rsidRDefault="00195F82" w:rsidP="003456CD">
      <w:pPr>
        <w:pStyle w:val="ob1"/>
        <w:spacing w:line="360" w:lineRule="auto"/>
      </w:pPr>
    </w:p>
    <w:p w:rsidR="00197CA2" w:rsidRDefault="00195F82" w:rsidP="003456CD">
      <w:pPr>
        <w:pStyle w:val="ob1"/>
        <w:spacing w:line="360" w:lineRule="auto"/>
      </w:pPr>
      <w:r>
        <w:tab/>
      </w:r>
      <w:r>
        <w:tab/>
      </w:r>
      <w:r w:rsidR="00197CA2" w:rsidRPr="00197CA2">
        <w:rPr>
          <w:i/>
          <w:color w:val="FF0000"/>
          <w:u w:val="single"/>
        </w:rPr>
        <w:t>Web Activity</w:t>
      </w:r>
      <w:r w:rsidR="00197CA2" w:rsidRPr="00197CA2">
        <w:rPr>
          <w:i/>
          <w:color w:val="FF0000"/>
        </w:rPr>
        <w:t>:</w:t>
      </w:r>
      <w:r w:rsidR="00197CA2">
        <w:t xml:space="preserve"> 37 F The Carbon Cycle </w:t>
      </w:r>
      <w:hyperlink r:id="rId15" w:history="1">
        <w:r w:rsidR="00197CA2" w:rsidRPr="0073158D">
          <w:rPr>
            <w:rStyle w:val="Hyperlink"/>
          </w:rPr>
          <w:t>http://media.pearsoncmg.com/bc/bc_campbell_concepts_5/media/assets/interactivemedia/activityshared/ActivityLoader.html?c6e&amp;54&amp;03&amp;37F%20The%20Carbon%20Cycle</w:t>
        </w:r>
      </w:hyperlink>
    </w:p>
    <w:p w:rsidR="00197CA2" w:rsidRDefault="00197CA2" w:rsidP="003456CD">
      <w:pPr>
        <w:pStyle w:val="ob1"/>
        <w:spacing w:line="360" w:lineRule="auto"/>
      </w:pPr>
    </w:p>
    <w:p w:rsidR="00197CA2" w:rsidRDefault="00197CA2" w:rsidP="00197CA2">
      <w:pPr>
        <w:pStyle w:val="ob1"/>
        <w:spacing w:line="360" w:lineRule="auto"/>
      </w:pPr>
      <w:r>
        <w:tab/>
      </w:r>
      <w:r>
        <w:tab/>
      </w:r>
      <w:r w:rsidRPr="00197CA2">
        <w:rPr>
          <w:i/>
          <w:color w:val="FF0000"/>
          <w:u w:val="single"/>
        </w:rPr>
        <w:t>Web Activity</w:t>
      </w:r>
      <w:r w:rsidRPr="00197CA2">
        <w:rPr>
          <w:i/>
          <w:color w:val="FF0000"/>
        </w:rPr>
        <w:t>:</w:t>
      </w:r>
      <w:r>
        <w:t xml:space="preserve"> 37 G The Nitrogen Cycle</w:t>
      </w:r>
      <w:r w:rsidR="00641622">
        <w:t xml:space="preserve">  </w:t>
      </w:r>
      <w:hyperlink r:id="rId16" w:history="1">
        <w:r w:rsidR="00641622" w:rsidRPr="0073158D">
          <w:rPr>
            <w:rStyle w:val="Hyperlink"/>
          </w:rPr>
          <w:t>http://media.pearsoncmg.com/bc/bc_campbell_concepts_5/media/assets/interactivemedia/activityshared/ActivityLoader.html?c6e&amp;37&amp;02&amp;37G%20The%20Nitrogen%20Cycle</w:t>
        </w:r>
      </w:hyperlink>
    </w:p>
    <w:p w:rsidR="00641622" w:rsidRDefault="00641622" w:rsidP="00197CA2">
      <w:pPr>
        <w:pStyle w:val="ob1"/>
        <w:spacing w:line="360" w:lineRule="auto"/>
      </w:pPr>
    </w:p>
    <w:p w:rsidR="00197CA2" w:rsidRDefault="00197CA2" w:rsidP="00197CA2">
      <w:pPr>
        <w:pStyle w:val="ob1"/>
        <w:spacing w:line="360" w:lineRule="auto"/>
      </w:pPr>
      <w:r>
        <w:rPr>
          <w:color w:val="FF0000"/>
        </w:rPr>
        <w:tab/>
      </w:r>
      <w:r>
        <w:rPr>
          <w:color w:val="FF0000"/>
        </w:rPr>
        <w:tab/>
      </w:r>
      <w:r w:rsidRPr="00197CA2">
        <w:rPr>
          <w:i/>
          <w:color w:val="FF0000"/>
          <w:u w:val="single"/>
        </w:rPr>
        <w:t>Web Activity</w:t>
      </w:r>
      <w:r w:rsidRPr="00197CA2">
        <w:rPr>
          <w:i/>
          <w:color w:val="FF0000"/>
        </w:rPr>
        <w:t>:</w:t>
      </w:r>
      <w:r>
        <w:t xml:space="preserve"> 37 H Water Polution from Nitrates</w:t>
      </w:r>
      <w:r w:rsidR="00641622">
        <w:t xml:space="preserve"> </w:t>
      </w:r>
      <w:hyperlink r:id="rId17" w:history="1">
        <w:r w:rsidR="00641622" w:rsidRPr="0073158D">
          <w:rPr>
            <w:rStyle w:val="Hyperlink"/>
          </w:rPr>
          <w:t>http://media.pearsoncmg.com/bc/bc_campbell_concepts_5/media/assets/interactivemedia/activityshared/ActivityLoader.html?c6e&amp;54&amp;05&amp;37H%20Water%20Pollution%20from%20Nitrates</w:t>
        </w:r>
      </w:hyperlink>
    </w:p>
    <w:p w:rsidR="00641622" w:rsidRPr="00197CA2" w:rsidRDefault="00641622" w:rsidP="00197CA2">
      <w:pPr>
        <w:pStyle w:val="ob1"/>
        <w:spacing w:line="360" w:lineRule="auto"/>
      </w:pPr>
    </w:p>
    <w:p w:rsidR="003A633E" w:rsidRPr="001B46B3" w:rsidRDefault="003A633E" w:rsidP="003456CD">
      <w:pPr>
        <w:pStyle w:val="h2"/>
        <w:spacing w:line="360" w:lineRule="auto"/>
        <w:rPr>
          <w:b/>
        </w:rPr>
      </w:pPr>
      <w:r w:rsidRPr="001B46B3">
        <w:rPr>
          <w:b/>
        </w:rPr>
        <w:t>Ecosystem Alteration</w:t>
      </w:r>
    </w:p>
    <w:p w:rsidR="003A633E" w:rsidRDefault="003A633E" w:rsidP="003456CD">
      <w:pPr>
        <w:pStyle w:val="ob1e"/>
        <w:spacing w:line="360" w:lineRule="auto"/>
      </w:pPr>
      <w:r>
        <w:tab/>
      </w:r>
      <w:r>
        <w:rPr>
          <w:rFonts w:ascii="New York" w:hAnsi="New York"/>
        </w:rPr>
        <w:t>37.20</w:t>
      </w:r>
      <w:r>
        <w:tab/>
        <w:t>Describe what we have learned from the experiments at the Hubbard Brook Experimental Forest.</w:t>
      </w:r>
    </w:p>
    <w:p w:rsidR="003A633E" w:rsidRDefault="003A633E" w:rsidP="003456CD">
      <w:pPr>
        <w:pStyle w:val="ob1"/>
        <w:spacing w:line="360" w:lineRule="auto"/>
      </w:pPr>
      <w:r>
        <w:tab/>
      </w:r>
      <w:r>
        <w:rPr>
          <w:rFonts w:ascii="New York" w:hAnsi="New York"/>
        </w:rPr>
        <w:t>37.21</w:t>
      </w:r>
      <w:r>
        <w:tab/>
        <w:t>Define cultural eutrophication and explain how it is caused.</w:t>
      </w:r>
    </w:p>
    <w:p w:rsidR="00195F82" w:rsidRDefault="00195F82" w:rsidP="003456CD">
      <w:pPr>
        <w:pStyle w:val="ob1"/>
        <w:spacing w:line="360" w:lineRule="auto"/>
      </w:pPr>
    </w:p>
    <w:p w:rsidR="00195F82" w:rsidRDefault="00195F82" w:rsidP="00195F82">
      <w:pPr>
        <w:pStyle w:val="h1"/>
        <w:spacing w:before="1080"/>
      </w:pPr>
      <w:r>
        <w:lastRenderedPageBreak/>
        <w:t>Chapter 36 Population Dynamics</w:t>
      </w:r>
    </w:p>
    <w:p w:rsidR="00195F82" w:rsidRDefault="00195F82" w:rsidP="00195F82">
      <w:pPr>
        <w:pStyle w:val="tx"/>
        <w:spacing w:line="360" w:lineRule="auto"/>
      </w:pPr>
      <w:r>
        <w:rPr>
          <w:rFonts w:ascii="New York" w:hAnsi="New York"/>
        </w:rPr>
        <w:t>Introduction</w:t>
      </w:r>
      <w:r>
        <w:tab/>
        <w:t>Explain how starlings made it to North America and what has occurred since their introduction.</w:t>
      </w:r>
    </w:p>
    <w:p w:rsidR="00195F82" w:rsidRDefault="00195F82" w:rsidP="00195F82">
      <w:pPr>
        <w:pStyle w:val="ob1e"/>
        <w:spacing w:line="360" w:lineRule="auto"/>
      </w:pPr>
      <w:r>
        <w:tab/>
      </w:r>
      <w:r>
        <w:rPr>
          <w:rFonts w:ascii="New York" w:hAnsi="New York"/>
        </w:rPr>
        <w:t>36.1</w:t>
      </w:r>
      <w:r>
        <w:tab/>
        <w:t>Define a population and describe several examples.</w:t>
      </w:r>
    </w:p>
    <w:p w:rsidR="00195F82" w:rsidRDefault="00195F82" w:rsidP="00195F82">
      <w:pPr>
        <w:pStyle w:val="ob1e"/>
        <w:spacing w:line="360" w:lineRule="auto"/>
      </w:pPr>
      <w:r w:rsidRPr="00195F82">
        <w:rPr>
          <w:i/>
          <w:color w:val="FF0000"/>
          <w:u w:val="single"/>
        </w:rPr>
        <w:t>BioFlix:</w:t>
      </w:r>
      <w:r>
        <w:t xml:space="preserve"> Population Ecology: </w:t>
      </w:r>
      <w:hyperlink r:id="rId18" w:history="1">
        <w:r w:rsidRPr="0073158D">
          <w:rPr>
            <w:rStyle w:val="Hyperlink"/>
          </w:rPr>
          <w:t>http://media.pearsoncmg.com/bc/bc_0media_bio/bioflix/bioflix.htm?cc5pop_ecology</w:t>
        </w:r>
      </w:hyperlink>
    </w:p>
    <w:p w:rsidR="00195F82" w:rsidRPr="001B46B3" w:rsidRDefault="00195F82" w:rsidP="00195F82">
      <w:pPr>
        <w:pStyle w:val="h2"/>
        <w:spacing w:line="360" w:lineRule="auto"/>
        <w:rPr>
          <w:b/>
        </w:rPr>
      </w:pPr>
      <w:r w:rsidRPr="001B46B3">
        <w:rPr>
          <w:b/>
        </w:rPr>
        <w:t>Population Structure and Dynamics</w:t>
      </w:r>
    </w:p>
    <w:p w:rsidR="00195F82" w:rsidRDefault="00195F82" w:rsidP="00195F82">
      <w:pPr>
        <w:pStyle w:val="ob1e"/>
        <w:spacing w:line="360" w:lineRule="auto"/>
      </w:pPr>
      <w:r>
        <w:tab/>
      </w:r>
      <w:r>
        <w:rPr>
          <w:rFonts w:ascii="New York" w:hAnsi="New York"/>
        </w:rPr>
        <w:t>36.2</w:t>
      </w:r>
      <w:r>
        <w:tab/>
        <w:t>Define population density and describe techniques to measure it.</w:t>
      </w:r>
    </w:p>
    <w:p w:rsidR="00195F82" w:rsidRDefault="00195F82" w:rsidP="00195F82">
      <w:pPr>
        <w:pStyle w:val="ob1"/>
        <w:spacing w:line="360" w:lineRule="auto"/>
      </w:pPr>
      <w:r>
        <w:tab/>
      </w:r>
      <w:r>
        <w:rPr>
          <w:rFonts w:ascii="New York" w:hAnsi="New York"/>
        </w:rPr>
        <w:t>36.2</w:t>
      </w:r>
      <w:r>
        <w:tab/>
        <w:t>List the main types of dispersion patterns, and explain why each occurs.</w:t>
      </w:r>
    </w:p>
    <w:p w:rsidR="00036C2C" w:rsidRDefault="00195F82" w:rsidP="00036C2C">
      <w:pPr>
        <w:pStyle w:val="ob1"/>
        <w:spacing w:line="360" w:lineRule="auto"/>
      </w:pPr>
      <w:r>
        <w:tab/>
      </w:r>
      <w:r>
        <w:tab/>
      </w:r>
      <w:r w:rsidRPr="00195F82">
        <w:rPr>
          <w:i/>
          <w:color w:val="FF0000"/>
          <w:u w:val="single"/>
        </w:rPr>
        <w:t>Web Activity</w:t>
      </w:r>
      <w:r>
        <w:t>: 36A Techniques for Estimating Populations</w:t>
      </w:r>
      <w:r w:rsidR="00036C2C">
        <w:t xml:space="preserve"> </w:t>
      </w:r>
      <w:hyperlink r:id="rId19" w:history="1">
        <w:r w:rsidR="00036C2C" w:rsidRPr="0073158D">
          <w:rPr>
            <w:rStyle w:val="Hyperlink"/>
          </w:rPr>
          <w:t>http://media.pearsoncmg.com/bc/bc_campbell_concepts_5/media/assets/interactivemedia/activityshared/ActivityLoader.html?c6e&amp;52&amp;01&amp;36A%20Techniques%20for%20Estimating%20Population%20Density%20and%20Size</w:t>
        </w:r>
      </w:hyperlink>
    </w:p>
    <w:p w:rsidR="00195F82" w:rsidRDefault="00195F82" w:rsidP="00195F82">
      <w:pPr>
        <w:pStyle w:val="ob1"/>
        <w:spacing w:line="360" w:lineRule="auto"/>
      </w:pPr>
    </w:p>
    <w:p w:rsidR="00195F82" w:rsidRDefault="00195F82" w:rsidP="00195F82">
      <w:pPr>
        <w:pStyle w:val="ob1"/>
        <w:spacing w:line="360" w:lineRule="auto"/>
      </w:pPr>
      <w:r>
        <w:tab/>
      </w:r>
      <w:r>
        <w:rPr>
          <w:rFonts w:ascii="New York" w:hAnsi="New York"/>
        </w:rPr>
        <w:t>36.3</w:t>
      </w:r>
      <w:r>
        <w:tab/>
        <w:t>Compare Type I, Type II, and Type III survivorship curves.</w:t>
      </w:r>
    </w:p>
    <w:p w:rsidR="00036C2C" w:rsidRDefault="00036C2C" w:rsidP="00036C2C">
      <w:pPr>
        <w:pStyle w:val="ob1"/>
        <w:spacing w:line="360" w:lineRule="auto"/>
      </w:pPr>
      <w:r>
        <w:tab/>
      </w:r>
      <w:r>
        <w:tab/>
      </w:r>
      <w:r w:rsidRPr="00036C2C">
        <w:rPr>
          <w:i/>
          <w:color w:val="FF0000"/>
          <w:u w:val="single"/>
        </w:rPr>
        <w:t>Web Activity:</w:t>
      </w:r>
      <w:r>
        <w:t xml:space="preserve"> 36 B Investigating Survivorship curves; </w:t>
      </w:r>
      <w:hyperlink r:id="rId20" w:history="1">
        <w:r w:rsidRPr="0073158D">
          <w:rPr>
            <w:rStyle w:val="Hyperlink"/>
          </w:rPr>
          <w:t>http://media.pearsoncmg.com/bc/bc_campbell_concepts_5/media/assets/interactivemedia/activityshared/ActivityLoader.html?c6e&amp;52&amp;02&amp;36B%20Investigating%20Survivorship%20Curves</w:t>
        </w:r>
      </w:hyperlink>
    </w:p>
    <w:p w:rsidR="00036C2C" w:rsidRDefault="00036C2C" w:rsidP="00036C2C">
      <w:pPr>
        <w:pStyle w:val="ob1"/>
        <w:spacing w:line="360" w:lineRule="auto"/>
      </w:pPr>
    </w:p>
    <w:p w:rsidR="00036C2C" w:rsidRDefault="00195F82" w:rsidP="001B46B3">
      <w:pPr>
        <w:pStyle w:val="ob1"/>
        <w:spacing w:line="360" w:lineRule="auto"/>
      </w:pPr>
      <w:r>
        <w:tab/>
      </w:r>
      <w:r>
        <w:rPr>
          <w:rFonts w:ascii="New York" w:hAnsi="New York"/>
        </w:rPr>
        <w:t>36.4</w:t>
      </w:r>
      <w:r>
        <w:tab/>
        <w:t>Describe and compare the exponential growth model and the logistic growth model, illustrating both with examples. Explain the concept of carrying capacity.</w:t>
      </w:r>
    </w:p>
    <w:p w:rsidR="001B46B3" w:rsidRDefault="001B46B3" w:rsidP="001B46B3">
      <w:pPr>
        <w:pStyle w:val="ob1"/>
        <w:spacing w:line="360" w:lineRule="auto"/>
      </w:pPr>
    </w:p>
    <w:p w:rsidR="00195F82" w:rsidRDefault="00195F82" w:rsidP="00195F82">
      <w:pPr>
        <w:pStyle w:val="ob1"/>
        <w:spacing w:line="360" w:lineRule="auto"/>
      </w:pPr>
      <w:r>
        <w:tab/>
      </w:r>
      <w:r>
        <w:rPr>
          <w:rFonts w:ascii="New York" w:hAnsi="New York"/>
        </w:rPr>
        <w:t>36.5</w:t>
      </w:r>
      <w:r>
        <w:tab/>
        <w:t>Describe the factors that regulate growth in natural populations.</w:t>
      </w:r>
    </w:p>
    <w:p w:rsidR="00195F82" w:rsidRDefault="00195F82" w:rsidP="00195F82">
      <w:pPr>
        <w:pStyle w:val="ob1"/>
        <w:spacing w:line="360" w:lineRule="auto"/>
      </w:pPr>
      <w:r>
        <w:tab/>
      </w:r>
      <w:r>
        <w:rPr>
          <w:rFonts w:ascii="New York" w:hAnsi="New York"/>
        </w:rPr>
        <w:t>36.6</w:t>
      </w:r>
      <w:r>
        <w:tab/>
        <w:t>Define boom-and-bust cycles, explain why they occur, and note examples.</w:t>
      </w:r>
    </w:p>
    <w:p w:rsidR="00195F82" w:rsidRPr="001B46B3" w:rsidRDefault="00195F82" w:rsidP="00195F82">
      <w:pPr>
        <w:pStyle w:val="h2"/>
        <w:spacing w:line="360" w:lineRule="auto"/>
        <w:rPr>
          <w:b/>
        </w:rPr>
      </w:pPr>
      <w:r w:rsidRPr="001B46B3">
        <w:rPr>
          <w:b/>
        </w:rPr>
        <w:t>The Human Population</w:t>
      </w:r>
    </w:p>
    <w:p w:rsidR="00195F82" w:rsidRDefault="00195F82" w:rsidP="00195F82">
      <w:pPr>
        <w:pStyle w:val="ob1e"/>
        <w:spacing w:line="360" w:lineRule="auto"/>
      </w:pPr>
      <w:r>
        <w:tab/>
      </w:r>
      <w:r>
        <w:rPr>
          <w:rFonts w:ascii="New York" w:hAnsi="New York"/>
        </w:rPr>
        <w:t>36.9</w:t>
      </w:r>
      <w:r>
        <w:tab/>
        <w:t xml:space="preserve">Explain how the human population is changing and the impact this has had and continues to have on Earth. Use the concept of an </w:t>
      </w:r>
      <w:r w:rsidRPr="00036C2C">
        <w:rPr>
          <w:b/>
        </w:rPr>
        <w:t>ecological footprint</w:t>
      </w:r>
      <w:r>
        <w:t xml:space="preserve"> to compare the impacts of humans living in different countries.</w:t>
      </w:r>
    </w:p>
    <w:p w:rsidR="001B46B3" w:rsidRDefault="001B46B3" w:rsidP="001B46B3">
      <w:pPr>
        <w:pStyle w:val="ob1"/>
        <w:spacing w:line="360" w:lineRule="auto"/>
        <w:ind w:firstLine="0"/>
      </w:pPr>
      <w:r w:rsidRPr="00036C2C">
        <w:rPr>
          <w:i/>
          <w:color w:val="FF0000"/>
          <w:u w:val="single"/>
        </w:rPr>
        <w:t>Web Activity:</w:t>
      </w:r>
      <w:r>
        <w:t xml:space="preserve"> 36 C Human Population Growth: </w:t>
      </w:r>
      <w:hyperlink r:id="rId21" w:history="1">
        <w:r w:rsidRPr="0073158D">
          <w:rPr>
            <w:rStyle w:val="Hyperlink"/>
          </w:rPr>
          <w:t>http://media.pearsoncmg.com/bc/bc_campbell_</w:t>
        </w:r>
        <w:r w:rsidRPr="0073158D">
          <w:rPr>
            <w:rStyle w:val="Hyperlink"/>
          </w:rPr>
          <w:t>c</w:t>
        </w:r>
        <w:r w:rsidRPr="0073158D">
          <w:rPr>
            <w:rStyle w:val="Hyperlink"/>
          </w:rPr>
          <w:t>oncepts_5/media/assets/interactivemedia/activityshared/ActivityLoader.html?c6e&amp;52&amp;03&amp;36C%20Human%20Population%20Growth</w:t>
        </w:r>
      </w:hyperlink>
    </w:p>
    <w:p w:rsidR="001B46B3" w:rsidRDefault="001B46B3" w:rsidP="00195F82">
      <w:pPr>
        <w:pStyle w:val="ob1e"/>
        <w:spacing w:line="360" w:lineRule="auto"/>
      </w:pPr>
    </w:p>
    <w:p w:rsidR="001B46B3" w:rsidRDefault="001B46B3" w:rsidP="001B46B3">
      <w:pPr>
        <w:pStyle w:val="ob1"/>
        <w:spacing w:line="360" w:lineRule="auto"/>
      </w:pPr>
      <w:r>
        <w:rPr>
          <w:rFonts w:ascii="New York" w:hAnsi="New York"/>
        </w:rPr>
        <w:tab/>
        <w:t>36.10</w:t>
      </w:r>
      <w:r>
        <w:tab/>
        <w:t>Explain how the age structure of a population can be used to predict changes in population size and social conditions.</w:t>
      </w:r>
    </w:p>
    <w:p w:rsidR="003A633E" w:rsidRDefault="00036C2C" w:rsidP="001B46B3">
      <w:pPr>
        <w:pStyle w:val="ob1e"/>
        <w:spacing w:line="360" w:lineRule="auto"/>
      </w:pPr>
      <w:r>
        <w:tab/>
      </w:r>
      <w:r>
        <w:tab/>
      </w:r>
      <w:r w:rsidRPr="00036C2C">
        <w:rPr>
          <w:i/>
          <w:color w:val="FF0000"/>
          <w:u w:val="single"/>
        </w:rPr>
        <w:t>Web Activity:</w:t>
      </w:r>
      <w:r w:rsidR="001B46B3">
        <w:t xml:space="preserve"> </w:t>
      </w:r>
      <w:r w:rsidR="001B46B3" w:rsidRPr="001B46B3">
        <w:rPr>
          <w:bCs/>
        </w:rPr>
        <w:t>36D Analyzing Age-Structure Diagrams</w:t>
      </w:r>
      <w:r w:rsidRPr="001B46B3">
        <w:t xml:space="preserve">: </w:t>
      </w:r>
      <w:hyperlink r:id="rId22" w:history="1">
        <w:r w:rsidRPr="0073158D">
          <w:rPr>
            <w:rStyle w:val="Hyperlink"/>
          </w:rPr>
          <w:t>http://media.pearsoncmg.com/bc/bc_campbell_concepts_5/media/assets/interactivemedia/activityshared/ActivityLoader.html?c6e</w:t>
        </w:r>
        <w:r w:rsidRPr="0073158D">
          <w:rPr>
            <w:rStyle w:val="Hyperlink"/>
          </w:rPr>
          <w:t>&amp;</w:t>
        </w:r>
        <w:r w:rsidRPr="0073158D">
          <w:rPr>
            <w:rStyle w:val="Hyperlink"/>
          </w:rPr>
          <w:t>52&amp;04&amp;36D%20Analyzing%20Age-Structure%20Diagrams</w:t>
        </w:r>
      </w:hyperlink>
    </w:p>
    <w:sectPr w:rsidR="003A633E" w:rsidSect="00CB5EC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A38C6"/>
    <w:rsid w:val="00036C2C"/>
    <w:rsid w:val="00195F82"/>
    <w:rsid w:val="00197CA2"/>
    <w:rsid w:val="001B46B3"/>
    <w:rsid w:val="003456CD"/>
    <w:rsid w:val="003A633E"/>
    <w:rsid w:val="00514FAF"/>
    <w:rsid w:val="00525F7E"/>
    <w:rsid w:val="00641622"/>
    <w:rsid w:val="007A38C6"/>
    <w:rsid w:val="00B55787"/>
    <w:rsid w:val="00CB5ECC"/>
    <w:rsid w:val="00D951D1"/>
    <w:rsid w:val="00F54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787"/>
  </w:style>
  <w:style w:type="paragraph" w:styleId="Heading1">
    <w:name w:val="heading 1"/>
    <w:basedOn w:val="Normal"/>
    <w:next w:val="Normal"/>
    <w:link w:val="Heading1Char"/>
    <w:uiPriority w:val="9"/>
    <w:qFormat/>
    <w:rsid w:val="00B557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57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578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578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578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578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57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578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578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57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57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5578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B5578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B5578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B5578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B557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B5578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B5578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5578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B5578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5578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578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5578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B55787"/>
    <w:rPr>
      <w:b/>
      <w:bCs/>
    </w:rPr>
  </w:style>
  <w:style w:type="character" w:styleId="Emphasis">
    <w:name w:val="Emphasis"/>
    <w:basedOn w:val="DefaultParagraphFont"/>
    <w:uiPriority w:val="20"/>
    <w:qFormat/>
    <w:rsid w:val="00B55787"/>
    <w:rPr>
      <w:i/>
      <w:iCs/>
    </w:rPr>
  </w:style>
  <w:style w:type="paragraph" w:styleId="NoSpacing">
    <w:name w:val="No Spacing"/>
    <w:uiPriority w:val="1"/>
    <w:qFormat/>
    <w:rsid w:val="00B5578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5578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5578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55787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578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5787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B55787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B55787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B55787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B55787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55787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55787"/>
    <w:pPr>
      <w:outlineLvl w:val="9"/>
    </w:pPr>
  </w:style>
  <w:style w:type="paragraph" w:customStyle="1" w:styleId="h1">
    <w:name w:val="h1"/>
    <w:basedOn w:val="Normal"/>
    <w:rsid w:val="007A38C6"/>
    <w:pPr>
      <w:pBdr>
        <w:top w:val="single" w:sz="6" w:space="0" w:color="auto"/>
      </w:pBdr>
      <w:tabs>
        <w:tab w:val="right" w:pos="8900"/>
      </w:tabs>
      <w:spacing w:before="840" w:after="80" w:line="360" w:lineRule="exact"/>
    </w:pPr>
    <w:rPr>
      <w:rFonts w:ascii="New York" w:eastAsia="Times New Roman" w:hAnsi="New York" w:cs="New York"/>
      <w:noProof/>
      <w:sz w:val="32"/>
      <w:szCs w:val="20"/>
      <w:lang w:bidi="ar-SA"/>
    </w:rPr>
  </w:style>
  <w:style w:type="paragraph" w:customStyle="1" w:styleId="tx">
    <w:name w:val="tx"/>
    <w:basedOn w:val="Normal"/>
    <w:rsid w:val="007A38C6"/>
    <w:pPr>
      <w:spacing w:before="100" w:after="0" w:line="260" w:lineRule="exact"/>
    </w:pPr>
    <w:rPr>
      <w:rFonts w:ascii="Times" w:eastAsia="Times New Roman" w:hAnsi="Times" w:cs="Times"/>
      <w:noProof/>
      <w:szCs w:val="20"/>
      <w:lang w:bidi="ar-SA"/>
    </w:rPr>
  </w:style>
  <w:style w:type="paragraph" w:customStyle="1" w:styleId="h2">
    <w:name w:val="h2"/>
    <w:basedOn w:val="Normal"/>
    <w:rsid w:val="007A38C6"/>
    <w:pPr>
      <w:tabs>
        <w:tab w:val="left" w:pos="4080"/>
        <w:tab w:val="left" w:pos="4680"/>
        <w:tab w:val="left" w:pos="5880"/>
      </w:tabs>
      <w:spacing w:before="200" w:after="0" w:line="280" w:lineRule="exact"/>
    </w:pPr>
    <w:rPr>
      <w:rFonts w:ascii="New York" w:eastAsia="Times New Roman" w:hAnsi="New York" w:cs="New York"/>
      <w:noProof/>
      <w:sz w:val="24"/>
      <w:szCs w:val="20"/>
      <w:lang w:bidi="ar-SA"/>
    </w:rPr>
  </w:style>
  <w:style w:type="paragraph" w:customStyle="1" w:styleId="ob1e">
    <w:name w:val="ob1e"/>
    <w:basedOn w:val="Normal"/>
    <w:rsid w:val="007A38C6"/>
    <w:pPr>
      <w:tabs>
        <w:tab w:val="right" w:pos="1200"/>
        <w:tab w:val="left" w:pos="1440"/>
      </w:tabs>
      <w:spacing w:before="100" w:after="0" w:line="260" w:lineRule="exact"/>
      <w:ind w:left="1440" w:hanging="1440"/>
    </w:pPr>
    <w:rPr>
      <w:rFonts w:ascii="Times" w:eastAsia="Times New Roman" w:hAnsi="Times" w:cs="Times"/>
      <w:noProof/>
      <w:szCs w:val="20"/>
      <w:lang w:bidi="ar-SA"/>
    </w:rPr>
  </w:style>
  <w:style w:type="paragraph" w:customStyle="1" w:styleId="ob1">
    <w:name w:val="ob1"/>
    <w:basedOn w:val="Normal"/>
    <w:rsid w:val="007A38C6"/>
    <w:pPr>
      <w:tabs>
        <w:tab w:val="right" w:pos="1200"/>
        <w:tab w:val="left" w:pos="1440"/>
      </w:tabs>
      <w:spacing w:after="0" w:line="260" w:lineRule="exact"/>
      <w:ind w:left="1440" w:hanging="1440"/>
    </w:pPr>
    <w:rPr>
      <w:rFonts w:ascii="Times" w:eastAsia="Times New Roman" w:hAnsi="Times" w:cs="Times"/>
      <w:noProof/>
      <w:szCs w:val="20"/>
      <w:lang w:bidi="ar-SA"/>
    </w:rPr>
  </w:style>
  <w:style w:type="character" w:styleId="Hyperlink">
    <w:name w:val="Hyperlink"/>
    <w:basedOn w:val="DefaultParagraphFont"/>
    <w:uiPriority w:val="99"/>
    <w:unhideWhenUsed/>
    <w:rsid w:val="00CB5EC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36C2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.pearsoncmg.com/bc/bc_campbell_concepts_5/media/assets/interactivemedia/activityshared/ActivityLoader.html?c6e&amp;53&amp;01&amp;37A%20Interspecific%20Interactions" TargetMode="External"/><Relationship Id="rId13" Type="http://schemas.openxmlformats.org/officeDocument/2006/relationships/hyperlink" Target="http://media.pearsoncmg.com/bc/bc_campbell_concepts_5/media/assets/interactivemedia/activityshared/ActivityLoader.html?c6e&amp;54&amp;01&amp;37E%20Energy%20Pyramids" TargetMode="External"/><Relationship Id="rId18" Type="http://schemas.openxmlformats.org/officeDocument/2006/relationships/hyperlink" Target="http://media.pearsoncmg.com/bc/bc_0media_bio/bioflix/bioflix.htm?cc5pop_ecology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media.pearsoncmg.com/bc/bc_campbell_concepts_5/media/assets/interactivemedia/activityshared/ActivityLoader.html?c6e&amp;52&amp;03&amp;36C%20Human%20Population%20Growth" TargetMode="External"/><Relationship Id="rId7" Type="http://schemas.openxmlformats.org/officeDocument/2006/relationships/hyperlink" Target="http://media.pearsoncmg.com/bc/bc_campbell_concepts_5/media/assets/interactivemedia/activityshared/ActivityLoader.html?c7e&amp;50&amp;04&amp;34D%20Terrestrial%20Biomes" TargetMode="External"/><Relationship Id="rId12" Type="http://schemas.openxmlformats.org/officeDocument/2006/relationships/hyperlink" Target="http://media.pearsoncmg.com/bc/bc_campbell_concepts_5/media/assets/interactivemedia/activityshared/ActivityLoader.html?c6e&amp;54&amp;02&amp;37D%20Energy%20Flow%20and%20Chemical%20Cycling" TargetMode="External"/><Relationship Id="rId17" Type="http://schemas.openxmlformats.org/officeDocument/2006/relationships/hyperlink" Target="http://media.pearsoncmg.com/bc/bc_campbell_concepts_5/media/assets/interactivemedia/activityshared/ActivityLoader.html?c6e&amp;54&amp;05&amp;37H%20Water%20Pollution%20from%20Nitrates" TargetMode="External"/><Relationship Id="rId2" Type="http://schemas.openxmlformats.org/officeDocument/2006/relationships/styles" Target="styles.xml"/><Relationship Id="rId16" Type="http://schemas.openxmlformats.org/officeDocument/2006/relationships/hyperlink" Target="http://media.pearsoncmg.com/bc/bc_campbell_concepts_5/media/assets/interactivemedia/activityshared/ActivityLoader.html?c6e&amp;37&amp;02&amp;37G%20The%20Nitrogen%20Cycle" TargetMode="External"/><Relationship Id="rId20" Type="http://schemas.openxmlformats.org/officeDocument/2006/relationships/hyperlink" Target="http://media.pearsoncmg.com/bc/bc_campbell_concepts_5/media/assets/interactivemedia/activityshared/ActivityLoader.html?c6e&amp;52&amp;02&amp;36B%20Investigating%20Survivorship%20Curves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media.pearsoncmg.com/bc/bc_campbell_concepts_5/media/assets/interactivemedia/activityshared/ActivityLoader.html?c6e&amp;50&amp;03&amp;34C%20Aquatic%20Biomes" TargetMode="External"/><Relationship Id="rId11" Type="http://schemas.openxmlformats.org/officeDocument/2006/relationships/hyperlink" Target="http://wps.aw.com/bc_campbell_concepts_5/30/7923/2028411.cw/index.html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media.pearsoncmg.com/bc/bc_campbell_concepts_5/media/assets/interactivemedia/activityshared/ActivityLoader.html?c6e&amp;50&amp;02&amp;34B%20Adaptations%20to%20Biotic%20and%20Abiotic%20Factors" TargetMode="External"/><Relationship Id="rId15" Type="http://schemas.openxmlformats.org/officeDocument/2006/relationships/hyperlink" Target="http://media.pearsoncmg.com/bc/bc_campbell_concepts_5/media/assets/interactivemedia/activityshared/ActivityLoader.html?c6e&amp;54&amp;03&amp;37F%20The%20Carbon%20Cycle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media.pearsoncmg.com/bc/bc_campbell_concepts_5/media/assets/interactivemedia/activityshared/ActivityLoader.html?c6e&amp;53&amp;02&amp;37C%20Food%20Webs" TargetMode="External"/><Relationship Id="rId19" Type="http://schemas.openxmlformats.org/officeDocument/2006/relationships/hyperlink" Target="http://media.pearsoncmg.com/bc/bc_campbell_concepts_5/media/assets/interactivemedia/activityshared/ActivityLoader.html?c6e&amp;52&amp;01&amp;36A%20Techniques%20for%20Estimating%20Population%20Density%20and%20Siz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edia.pearsoncmg.com/bc/bc_campbell_concepts_5/media/assets/interactivemedia/activityshared/ActivityLoader.html?c6e&amp;53&amp;03&amp;37B%20Primary%20Succession" TargetMode="External"/><Relationship Id="rId14" Type="http://schemas.openxmlformats.org/officeDocument/2006/relationships/hyperlink" Target="http://media.pearsoncmg.com/bc/bc_0media_bio/bioflix/bioflix.htm?cc5carbon_cycle" TargetMode="External"/><Relationship Id="rId22" Type="http://schemas.openxmlformats.org/officeDocument/2006/relationships/hyperlink" Target="http://media.pearsoncmg.com/bc/bc_campbell_concepts_5/media/assets/interactivemedia/activityshared/ActivityLoader.html?c6e&amp;52&amp;04&amp;36D%20Analyzing%20Age-Structure%20Diagra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5186A-FDFB-4787-8F43-A696A80AB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1653</Words>
  <Characters>9427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Hayden</dc:creator>
  <cp:lastModifiedBy>Tracey Hayden</cp:lastModifiedBy>
  <cp:revision>3</cp:revision>
  <dcterms:created xsi:type="dcterms:W3CDTF">2010-03-25T11:07:00Z</dcterms:created>
  <dcterms:modified xsi:type="dcterms:W3CDTF">2010-03-25T12:39:00Z</dcterms:modified>
</cp:coreProperties>
</file>